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Modèle de courrier : démarche amiable et proposition de réunion de conciliation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Commune de …</w:t>
      </w:r>
    </w:p>
    <w:p/>
    <w:p>
      <w:pPr>
        <w:jc w:val="both"/>
      </w:pPr>
      <w:r>
        <w:rPr/>
        <w:t xml:space="preserve">Le …</w:t>
      </w:r>
    </w:p>
    <w:p/>
    <w:p>
      <w:pPr>
        <w:jc w:val="both"/>
      </w:pPr>
      <w:r>
        <w:rPr/>
        <w:t xml:space="preserve">Madame, Monsieur,</w:t>
      </w:r>
    </w:p>
    <w:p/>
    <w:p/>
    <w:p>
      <w:pPr>
        <w:jc w:val="both"/>
      </w:pPr>
      <w:r>
        <w:rPr/>
        <w:t xml:space="preserve">Le conflit de voisinage qui vous oppose à … </w:t>
      </w:r>
      <w:r>
        <w:rPr>
          <w:i w:val="1"/>
          <w:iCs w:val="1"/>
        </w:rPr>
        <w:t xml:space="preserve">(nom du plaignant ou du responsable du bruit) </w:t>
      </w:r>
      <w:r>
        <w:rPr/>
        <w:t xml:space="preserve">risque, en l'absence de réponse adaptée, de s'aggraver et d'entraîner une rupture définitive de communication entre vous.</w:t>
      </w:r>
    </w:p>
    <w:p/>
    <w:p>
      <w:pPr>
        <w:jc w:val="both"/>
      </w:pPr>
      <w:r>
        <w:rPr/>
        <w:t xml:space="preserve">Cette rupture risque d’aboutir à une procédure judiciaire qui peut être parfois longue, coûteuse et sans apporter de véritable réponse au problème de fond.</w:t>
      </w:r>
    </w:p>
    <w:p/>
    <w:p>
      <w:pPr>
        <w:jc w:val="both"/>
      </w:pPr>
      <w:r>
        <w:rPr/>
        <w:t xml:space="preserve">Pour éviter une telle situation, il me semble judicieux que vous privilégiez une démarche amiable afin d'aboutir à un compromis respectant les intérêts de chacun.</w:t>
      </w:r>
    </w:p>
    <w:p/>
    <w:p>
      <w:pPr>
        <w:jc w:val="both"/>
      </w:pPr>
      <w:r>
        <w:rPr/>
        <w:t xml:space="preserve">Bien entendu, le succès de cette démarche repose essentiellement sur la volonté des parties à se rapprocher.</w:t>
      </w:r>
    </w:p>
    <w:p/>
    <w:p>
      <w:pPr>
        <w:jc w:val="both"/>
      </w:pPr>
      <w:r>
        <w:rPr/>
        <w:t xml:space="preserve">Si cette volonté vous anime, je souhaite donc favoriser ce rapprochement en proposant de vous réunir à la mairie avec ... </w:t>
      </w:r>
      <w:r>
        <w:rPr>
          <w:i w:val="1"/>
          <w:iCs w:val="1"/>
        </w:rPr>
        <w:t xml:space="preserve">(nom du plaignant ou du responsable du bruit)</w:t>
      </w:r>
      <w:r>
        <w:rPr/>
        <w:t xml:space="preserve">.</w:t>
      </w:r>
    </w:p>
    <w:p/>
    <w:p>
      <w:pPr>
        <w:jc w:val="both"/>
      </w:pPr>
      <w:r>
        <w:rPr/>
        <w:t xml:space="preserve">Lors de cette réunion, il n'est pas exclu qu'une tierce personne qualifiée en conciliation ou en médiation soit présente, à ma demande, pour vous aider activement dans la recherche d'un compromis amiable.</w:t>
      </w:r>
    </w:p>
    <w:p/>
    <w:p>
      <w:pPr>
        <w:jc w:val="both"/>
      </w:pPr>
      <w:r>
        <w:rPr/>
        <w:t xml:space="preserve">Vous voudrez donc bien me faire savoir si vous êtes favorable à cette réunion, dont l'organisation reste à définir, en me retournant le coupon réponse ci-après.</w:t>
      </w:r>
    </w:p>
    <w:p/>
    <w:p>
      <w:pPr>
        <w:jc w:val="both"/>
      </w:pPr>
      <w:r>
        <w:rPr/>
        <w:t xml:space="preserve">Restant à votre disposition pour tout renseignement complémentaire, je vous prie de croire, Madame, Monsieur, à l'assurance de ma considération distinguée.</w:t>
      </w:r>
    </w:p>
    <w:p/>
    <w:p>
      <w:pPr>
        <w:jc w:val="both"/>
      </w:pPr>
      <w:r>
        <w:rPr/>
        <w:t xml:space="preserve">Le maire,</w:t>
      </w:r>
    </w:p>
    <w:p/>
    <w:p>
      <w:pPr>
        <w:jc w:val="both"/>
      </w:pPr>
      <w:r>
        <w:rPr/>
        <w:t xml:space="preserve">Coupon-réponse à retourner à la mairie</w:t>
      </w:r>
    </w:p>
    <w:p/>
    <w:p>
      <w:pPr>
        <w:jc w:val="both"/>
      </w:pPr>
      <w:r>
        <w:rPr/>
        <w:t xml:space="preserve">Proposition d'une démarche amiable - Dossier n°…</w:t>
      </w:r>
    </w:p>
    <w:p/>
    <w:p>
      <w:pPr>
        <w:jc w:val="both"/>
      </w:pPr>
      <w:r>
        <w:rPr>
          <w:i w:val="1"/>
          <w:iCs w:val="1"/>
        </w:rPr>
        <w:t xml:space="preserve">(indiquer le numéro du dossier référencé sur le courrier ci-joint)</w:t>
      </w:r>
    </w:p>
    <w:p/>
    <w:p>
      <w:pPr>
        <w:jc w:val="both"/>
      </w:pPr>
      <w:r>
        <w:rPr/>
        <w:t xml:space="preserve">Nom …</w:t>
      </w:r>
    </w:p>
    <w:p/>
    <w:p>
      <w:pPr>
        <w:jc w:val="both"/>
      </w:pPr>
      <w:r>
        <w:rPr/>
        <w:t xml:space="preserve">Adresse : …</w:t>
      </w:r>
    </w:p>
    <w:p/>
    <w:p>
      <w:pPr>
        <w:jc w:val="both"/>
      </w:pPr>
      <w:r>
        <w:rPr/>
        <w:t xml:space="preserve">O Accepte de participer à une réunion de conciliation</w:t>
      </w:r>
    </w:p>
    <w:p/>
    <w:p>
      <w:pPr>
        <w:jc w:val="both"/>
      </w:pPr>
      <w:r>
        <w:rPr/>
        <w:t xml:space="preserve">O N'accepte pas de participer à une réunion de conciliation</w:t>
      </w:r>
    </w:p>
    <w:p/>
    <w:p>
      <w:pPr>
        <w:jc w:val="both"/>
      </w:pPr>
      <w:r>
        <w:rPr>
          <w:i w:val="1"/>
          <w:iCs w:val="1"/>
        </w:rPr>
        <w:t xml:space="preserve">(cocher la case correspondante)</w:t>
      </w:r>
    </w:p>
    <w:p/>
    <w:p>
      <w:pPr>
        <w:jc w:val="both"/>
      </w:pPr>
      <w:r>
        <w:rPr/>
        <w:t xml:space="preserve">Le …</w:t>
      </w:r>
    </w:p>
    <w:p/>
    <w:p>
      <w:pPr>
        <w:jc w:val="both"/>
      </w:pPr>
      <w:r>
        <w:rPr/>
        <w:t xml:space="preserve">Signature</w:t>
      </w:r>
    </w:p>
    <w:p/>
    <w:p>
      <w:pPr>
        <w:jc w:val="both"/>
      </w:pPr>
      <w:r>
        <w:rPr/>
        <w:t xml:space="preserve">En cas de compromis amiable, celui-ci sera consigné sous la forme d'un engagement écrit et signé par les parties en présence.</w:t>
      </w:r>
    </w:p>
    <w:p/>
    <w:p/>
    <w:p>
      <w:pPr>
        <w:jc w:val="both"/>
      </w:pPr>
      <w:r>
        <w:rPr>
          <w:i w:val="1"/>
          <w:iCs w:val="1"/>
        </w:rPr>
        <w:t xml:space="preserve">Les modèles sont donnés à titre indicatif et ne sauraient être repris en l’état sans être adaptés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2026-05-27T20:13:20+02:00</dcterms:created>
  <dcterms:modified xsi:type="dcterms:W3CDTF">2026-05-27T20:13:20+02:00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